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57F" w:rsidRPr="00C77765" w:rsidRDefault="0098357F" w:rsidP="004D05EE">
      <w:pPr>
        <w:shd w:val="clear" w:color="auto" w:fill="FAFAFB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C777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Как избежать болезней сердца</w:t>
      </w:r>
      <w:r w:rsidR="00F8487C" w:rsidRPr="00C777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?</w:t>
      </w:r>
    </w:p>
    <w:p w:rsidR="0098357F" w:rsidRPr="004D05EE" w:rsidRDefault="0098357F" w:rsidP="004D05E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357F" w:rsidRPr="0098357F" w:rsidRDefault="0098357F" w:rsidP="004D0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Практически все заболевания </w:t>
      </w:r>
      <w:r w:rsidR="00CB3D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легче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предотвратить, чем потом лечить, и сердечно-сосудистые патологии 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исключение. 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астота таких заболеваний неуклонно растет, что неудивительно: большинство болезней сердца и сосудов справедливо относятся врачами к болезням цивилизации. Они находят питательную почву в виде образа жизни современного человека с его нерациональным питанием, недостаточной физической активностью, острыми и хроническим и стрессами. Поэтому врачи не устают напоминать об огромной роли своевременной профилактики болезней сердца, особенно у пациентов из групп риска, склонных к таким болезням. Профилактические меры позволяют предотвратить болезни, повысить качество жизни пациента, продлить ее.</w:t>
      </w:r>
    </w:p>
    <w:p w:rsidR="0098357F" w:rsidRDefault="0098357F" w:rsidP="004D0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Доказано, что профилактические меры защищают от сердечно-сосудистых заболеваний эффективнее, чем любые другие мероприятия. Это доказывают исследования эпидемиологов: так, на 50% снижение частоты смертности от ишемической болезни сердца связано именно с комплексной и активной профилактикой, а лишь на 40% – с совершенствованием методов лечения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8357F" w:rsidRPr="0098357F" w:rsidRDefault="0098357F" w:rsidP="004D0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Болезни сердца </w:t>
      </w:r>
      <w:r w:rsidR="005821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сосудов 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составляют обширнейшую группу, 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 р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аспространенные 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них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77765" w:rsidRPr="0098357F" w:rsidRDefault="00C77765" w:rsidP="00C77765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артериальная гипертензия;</w:t>
      </w:r>
    </w:p>
    <w:p w:rsidR="0098357F" w:rsidRPr="0098357F" w:rsidRDefault="0098357F" w:rsidP="0058210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ИБС (ишемическая болезнь сердца), с также е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осложнения - инфаркт, стенокардия, кардиосклероз;</w:t>
      </w:r>
    </w:p>
    <w:p w:rsidR="0098357F" w:rsidRPr="0098357F" w:rsidRDefault="0098357F" w:rsidP="0058210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нарушения сердечного ритма;</w:t>
      </w:r>
    </w:p>
    <w:p w:rsidR="0098357F" w:rsidRPr="0098357F" w:rsidRDefault="0098357F" w:rsidP="0058210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сердечная недостаточность;</w:t>
      </w:r>
    </w:p>
    <w:p w:rsidR="0098357F" w:rsidRPr="0098357F" w:rsidRDefault="0098357F" w:rsidP="0058210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атеросклероз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8357F" w:rsidRPr="0098357F" w:rsidRDefault="0098357F" w:rsidP="004D0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1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Основная причина сердечно-сосудистой патологии </w:t>
      </w:r>
      <w:r w:rsidR="00C777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</w:t>
      </w:r>
      <w:r w:rsidRPr="005821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особенности образа жизни современного человека.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Недостаточная физическая активность, нерациональное питание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преобладанием животных, «тяжелых» жиров и «быстрых» углеводов, рафинированных и консервированных продуктов, фаст</w:t>
      </w:r>
      <w:r w:rsidR="00CB3D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фуда</w:t>
      </w:r>
      <w:r w:rsid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приводят к повышению уровня холестерина в крови, нарушению обмена веществ. Вносят свою лепту острые и хронические стрессы, с которыми сталкиваются современные люди.</w:t>
      </w:r>
    </w:p>
    <w:p w:rsidR="0098357F" w:rsidRDefault="0098357F" w:rsidP="004D0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не стоит забывать о вредных привычках: курение и употребление алкогольных напитков негативно сказываются на состоянии стенок сосудов и текучести крови. Все это в комплексе приводит к формированию тех или иных патологий: атеросклероза, ИБС, гипертонической болезни и многих других.</w:t>
      </w:r>
    </w:p>
    <w:p w:rsidR="0098357F" w:rsidRPr="0098357F" w:rsidRDefault="0098357F" w:rsidP="004D0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Заболевания сердца и сосудов могут проявляться следующими признаками:</w:t>
      </w:r>
    </w:p>
    <w:p w:rsidR="0098357F" w:rsidRPr="0098357F" w:rsidRDefault="0098357F" w:rsidP="004D05E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боли в грудной клетке, в области сердца, за грудиной, отдающие в лопатку, левую руку;</w:t>
      </w:r>
    </w:p>
    <w:p w:rsidR="0098357F" w:rsidRPr="0098357F" w:rsidRDefault="0098357F" w:rsidP="004D05E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одышка;</w:t>
      </w:r>
    </w:p>
    <w:p w:rsidR="0098357F" w:rsidRPr="0098357F" w:rsidRDefault="0098357F" w:rsidP="004D05E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отечность ног, нарастающая к вечеру;</w:t>
      </w:r>
    </w:p>
    <w:p w:rsidR="0098357F" w:rsidRPr="0098357F" w:rsidRDefault="0098357F" w:rsidP="004D05E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головокружение;</w:t>
      </w:r>
    </w:p>
    <w:p w:rsidR="0098357F" w:rsidRPr="0098357F" w:rsidRDefault="0098357F" w:rsidP="004D05E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ощущение сердцебиения.</w:t>
      </w:r>
    </w:p>
    <w:p w:rsidR="0098357F" w:rsidRPr="00C77765" w:rsidRDefault="0098357F" w:rsidP="004D0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Перечисленные симптомы не являются исчерпывающими, но являются поводом для посещения кардиолога.</w:t>
      </w:r>
    </w:p>
    <w:p w:rsidR="0058210E" w:rsidRDefault="0058210E" w:rsidP="0058210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Существует ряд универсальных рекомендаций, способствующих снижению риска возникновения болезней сердечно-сосудистой системы. Это простые действия, которые окажут благоприятное влияние не только на сердце, но на весь организм и общее самочувствие в целом.</w:t>
      </w:r>
    </w:p>
    <w:p w:rsidR="0058210E" w:rsidRPr="00004839" w:rsidRDefault="0058210E" w:rsidP="0058210E">
      <w:pPr>
        <w:shd w:val="clear" w:color="auto" w:fill="FAFAFB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00483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Следите за своим питанием</w:t>
      </w:r>
      <w:r w:rsidR="0000483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.</w:t>
      </w:r>
    </w:p>
    <w:p w:rsidR="0058210E" w:rsidRPr="0098357F" w:rsidRDefault="0058210E" w:rsidP="005821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Ужинать следует не позднее, чем за 3 часа до отхода ко сну.</w:t>
      </w:r>
    </w:p>
    <w:p w:rsidR="0058210E" w:rsidRPr="0098357F" w:rsidRDefault="0058210E" w:rsidP="005821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том случае, если уже имеет место лишний вес, необходимо придерживаться низкокалорийной диеты, однако ограничение калорийности не должно быть очень жестким. Голодать нельзя: резкое ограничение организма в питании приводит к дефициту питательных веществ, в том числе, и для сердечной мышцы.</w:t>
      </w:r>
    </w:p>
    <w:p w:rsidR="0058210E" w:rsidRPr="00C77765" w:rsidRDefault="0058210E" w:rsidP="005821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77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Основные принципы питания для профилактики болезней сердца:</w:t>
      </w:r>
    </w:p>
    <w:p w:rsidR="0058210E" w:rsidRPr="0098357F" w:rsidRDefault="00671A98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ограничение «быстрых» углеводов: </w:t>
      </w:r>
      <w:r w:rsidR="0058210E"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сахара, сдобы, сладостей, предпочтение должно отдаваться сухофруктам, меду, цельнозерновому хлебу;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ение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потреблени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животных жиров, лучше отдавать предпочтение оливковому, льняному маслу. Пальмовое, кокосовое масло лучше исключить;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ение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потреблени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напитков с кофеином;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ение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потреблени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соли, лучше исключить колбасы и копчености, соления;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потребление алкогольных напитков лучше исключить полностью;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мяса лучше выбирать нежирную телятину, курятину, крольчатину, индейку;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полезны орехи, семена льна, кунжут;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рекомендуется потребление большого количества клетчатки в виде овощей, фруктов, зелени;</w:t>
      </w:r>
    </w:p>
    <w:p w:rsidR="0058210E" w:rsidRPr="0098357F" w:rsidRDefault="00CB3D3A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полезны морская рыба и мореп</w:t>
      </w:r>
      <w:r w:rsidR="0058210E"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родукты, рыбий жир в виде добавок;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рекомендуется ежедневно употреблять 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нежирные 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кисломолочные продукты, которые стимулируют пищеварение и насыщают организм кальцием.</w:t>
      </w:r>
    </w:p>
    <w:p w:rsidR="0058210E" w:rsidRPr="0098357F" w:rsidRDefault="0058210E" w:rsidP="00671A98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фаст</w:t>
      </w:r>
      <w:r w:rsidR="00CB3D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фуда, полуфабрикатов, продуктов с обилием усилителей вкуса и консервантов следует полностью отказаться.</w:t>
      </w:r>
    </w:p>
    <w:p w:rsidR="0058210E" w:rsidRPr="0098357F" w:rsidRDefault="0058210E" w:rsidP="005821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Блюда следует отваривать, запекать, готовить на пару. Жареные блюда рекомендуется полностью исключить. Необходимо выпивать достаточное количество жидкости 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полутора-двух литров в сутки. При этом крепкого чая или кофе нужно избегать, предпочитая воду без газа, травяной чай, компот, морс.</w:t>
      </w:r>
    </w:p>
    <w:p w:rsidR="00671A98" w:rsidRDefault="0058210E" w:rsidP="0058210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Фаст-фуд и прочая нездоровая пища оказывают негативное влияние на печень и сосуды, из-за чего с возрастом опасность появления проблем с сердцем усиливается. </w:t>
      </w:r>
    </w:p>
    <w:p w:rsidR="0058210E" w:rsidRPr="0098357F" w:rsidRDefault="0058210E" w:rsidP="0058210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Добавьте в привычное меню больше морской и речной рыбы, орехов, цельнозернового хлеба, свежих фруктов и овощей. Стремитесь к сбалансированному питанию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стоит увлекаться потреблением одних и тех же продуктов. Контролируй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 количество потребляемой пищи,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переедание также оказывает негативное влияние на организм.</w:t>
      </w:r>
    </w:p>
    <w:p w:rsidR="0058210E" w:rsidRDefault="0058210E" w:rsidP="0058210E">
      <w:pPr>
        <w:shd w:val="clear" w:color="auto" w:fill="FAFAFB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F0498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Регулярно занимайтесь спортом</w:t>
      </w:r>
    </w:p>
    <w:p w:rsidR="0058210E" w:rsidRPr="0098357F" w:rsidRDefault="0058210E" w:rsidP="0058210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Для профилактики болезней сердца и сосудов требую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 физические нагрузки, сердце,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и любые мышцы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требует тренировки. Начните с ежедневной зарядки и постепенно увеличивайте нагрузку. Важно сохранять баланс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Ч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резмерные усилия скорее навредят, чем принесут пользу, лучше заниматься в своем, пусть и невысоком, темпе, но регулярно. Ежедневн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ая умеренная физическая активность 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сбросить лишний вес, увеличивающий нагрузку на сердце.</w:t>
      </w:r>
    </w:p>
    <w:p w:rsidR="0058210E" w:rsidRDefault="0058210E" w:rsidP="0058210E">
      <w:pPr>
        <w:shd w:val="clear" w:color="auto" w:fill="FAFAFB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F0498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Высыпайтесь</w:t>
      </w:r>
      <w:r w:rsidR="00F0498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.</w:t>
      </w:r>
    </w:p>
    <w:p w:rsidR="0058210E" w:rsidRDefault="0058210E" w:rsidP="0058210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Недосыпание может серьезно сказаться на здоровье, привести к гипертонии или сердечному приступу. Здоровый сон длится 6-8 часов, не прерываясь. Чтобы улучшить качество сна, откажитесь от кофе во второй половине дня, старайтесь ложиться и вставать в одно и то же время, занимайтесь спортом в течение дня, отка</w:t>
      </w:r>
      <w:r w:rsidR="00CB3D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житесь от просмотра телевизора 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сном.</w:t>
      </w:r>
    </w:p>
    <w:p w:rsidR="0058210E" w:rsidRDefault="0058210E" w:rsidP="0058210E">
      <w:pPr>
        <w:shd w:val="clear" w:color="auto" w:fill="FAFAFB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F0498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Откажитесь от вредных привычек</w:t>
      </w:r>
      <w:r w:rsidR="00F0498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.</w:t>
      </w:r>
    </w:p>
    <w:p w:rsidR="0058210E" w:rsidRDefault="0058210E" w:rsidP="0058210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Злоупотребление алкоголем и курение увеличивают риск возникновения сердечно-сосудистых заболеваний, а также оказывают общее негативное воздействие на организм, поэтому от них лучше отказаться вовсе.</w:t>
      </w:r>
    </w:p>
    <w:p w:rsidR="0058210E" w:rsidRDefault="0058210E" w:rsidP="0058210E">
      <w:pPr>
        <w:shd w:val="clear" w:color="auto" w:fill="FAFAFB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F0498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Учитесь справляться со стрессом</w:t>
      </w:r>
      <w:r w:rsidR="00F0498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.</w:t>
      </w:r>
    </w:p>
    <w:p w:rsidR="0058210E" w:rsidRPr="004D05EE" w:rsidRDefault="0058210E" w:rsidP="0058210E">
      <w:pPr>
        <w:shd w:val="clear" w:color="auto" w:fill="FAFAF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Стрессы 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83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неотъемлемая часть нашей жизни, более того, дозированный, «легкий» стресс необходим организму, мобилизуя его. Однако хронические стрессы и краткосрочные сильные нервные потрясения увеличивают риск возникновения ишемической болезни сердца или сердечного приступа. Избежать стресса в повседневной жизни невозможно, но научиться справляться с ним вполне реально. На помощь приходят медитация, дыхательные упражнения, йога и другие техники релаксации.</w:t>
      </w:r>
    </w:p>
    <w:p w:rsidR="00937556" w:rsidRDefault="00937556" w:rsidP="0093755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37556" w:rsidRDefault="00937556" w:rsidP="0093755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37556" w:rsidRDefault="00937556" w:rsidP="0093755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37556" w:rsidRPr="00671A98" w:rsidRDefault="00937556" w:rsidP="0067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Врач-методист </w:t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</w:t>
      </w:r>
      <w:r w:rsidRPr="00671A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А.А. Шаламова</w:t>
      </w:r>
    </w:p>
    <w:p w:rsidR="00937556" w:rsidRDefault="00937556" w:rsidP="009375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eastAsia="ru-RU"/>
        </w:rPr>
      </w:pPr>
    </w:p>
    <w:p w:rsidR="00937556" w:rsidRPr="00937556" w:rsidRDefault="00937556" w:rsidP="009375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eastAsia="ru-RU"/>
        </w:rPr>
      </w:pPr>
    </w:p>
    <w:p w:rsidR="0058210E" w:rsidRPr="00671A98" w:rsidRDefault="00937556" w:rsidP="009375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671A9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Источники:</w:t>
      </w:r>
    </w:p>
    <w:p w:rsidR="00015737" w:rsidRPr="00671A98" w:rsidRDefault="00F247FB" w:rsidP="004D0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6" w:history="1">
        <w:r w:rsidR="0098357F" w:rsidRPr="00671A98">
          <w:rPr>
            <w:rStyle w:val="a5"/>
            <w:rFonts w:ascii="Times New Roman" w:hAnsi="Times New Roman" w:cs="Times New Roman"/>
            <w:color w:val="000000" w:themeColor="text1"/>
            <w:sz w:val="20"/>
            <w:szCs w:val="20"/>
          </w:rPr>
          <w:t>https://www.kp.ru/family/prazdniki/vsemirnyj-den-serdtsa/</w:t>
        </w:r>
      </w:hyperlink>
    </w:p>
    <w:p w:rsidR="0098357F" w:rsidRPr="00671A98" w:rsidRDefault="00F247FB" w:rsidP="004D0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7" w:history="1">
        <w:r w:rsidR="0098357F" w:rsidRPr="00671A98">
          <w:rPr>
            <w:rStyle w:val="a5"/>
            <w:rFonts w:ascii="Times New Roman" w:hAnsi="Times New Roman" w:cs="Times New Roman"/>
            <w:color w:val="000000" w:themeColor="text1"/>
            <w:sz w:val="20"/>
            <w:szCs w:val="20"/>
          </w:rPr>
          <w:t>https://fazostabil.ru/biblioteka-zdorovogo-serdcza/profilaktika-serdechno-sosudistyix-zabolevanij/</w:t>
        </w:r>
      </w:hyperlink>
    </w:p>
    <w:p w:rsidR="0098357F" w:rsidRPr="00671A98" w:rsidRDefault="0098357F" w:rsidP="004D0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1A98">
        <w:rPr>
          <w:rFonts w:ascii="Times New Roman" w:hAnsi="Times New Roman" w:cs="Times New Roman"/>
          <w:color w:val="000000" w:themeColor="text1"/>
          <w:sz w:val="20"/>
          <w:szCs w:val="20"/>
        </w:rPr>
        <w:t>https://medaboutme.ru/articles/stressovoe_nederzhanie_mochi_u_detey_prichiny_lechenie/</w:t>
      </w:r>
    </w:p>
    <w:sectPr w:rsidR="0098357F" w:rsidRPr="00671A98" w:rsidSect="00C77765">
      <w:pgSz w:w="11906" w:h="16838"/>
      <w:pgMar w:top="1134" w:right="567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5396"/>
    <w:multiLevelType w:val="multilevel"/>
    <w:tmpl w:val="C1A2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36474"/>
    <w:multiLevelType w:val="multilevel"/>
    <w:tmpl w:val="E880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E6F1E"/>
    <w:multiLevelType w:val="multilevel"/>
    <w:tmpl w:val="44E80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8E6199"/>
    <w:multiLevelType w:val="multilevel"/>
    <w:tmpl w:val="0DDE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666583"/>
    <w:multiLevelType w:val="multilevel"/>
    <w:tmpl w:val="27F0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667FF3"/>
    <w:multiLevelType w:val="multilevel"/>
    <w:tmpl w:val="E82C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747EDB"/>
    <w:multiLevelType w:val="multilevel"/>
    <w:tmpl w:val="BBCC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666925"/>
    <w:multiLevelType w:val="multilevel"/>
    <w:tmpl w:val="0DCE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CF204D"/>
    <w:multiLevelType w:val="multilevel"/>
    <w:tmpl w:val="D8CA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8F2D65"/>
    <w:multiLevelType w:val="multilevel"/>
    <w:tmpl w:val="4E64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961D8"/>
    <w:multiLevelType w:val="multilevel"/>
    <w:tmpl w:val="F08C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EE6C65"/>
    <w:multiLevelType w:val="multilevel"/>
    <w:tmpl w:val="3AFEA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642EED"/>
    <w:multiLevelType w:val="multilevel"/>
    <w:tmpl w:val="DF069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9074AA"/>
    <w:multiLevelType w:val="multilevel"/>
    <w:tmpl w:val="F6E4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F40F20"/>
    <w:multiLevelType w:val="multilevel"/>
    <w:tmpl w:val="030C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E563DB"/>
    <w:multiLevelType w:val="multilevel"/>
    <w:tmpl w:val="2222BC3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AD4214"/>
    <w:multiLevelType w:val="multilevel"/>
    <w:tmpl w:val="947CE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D56F90"/>
    <w:multiLevelType w:val="multilevel"/>
    <w:tmpl w:val="493A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C31101"/>
    <w:multiLevelType w:val="multilevel"/>
    <w:tmpl w:val="0E88C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D346E8"/>
    <w:multiLevelType w:val="multilevel"/>
    <w:tmpl w:val="EB8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550685"/>
    <w:multiLevelType w:val="multilevel"/>
    <w:tmpl w:val="9078C4A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094CFE"/>
    <w:multiLevelType w:val="multilevel"/>
    <w:tmpl w:val="FC06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6"/>
  </w:num>
  <w:num w:numId="5">
    <w:abstractNumId w:val="7"/>
  </w:num>
  <w:num w:numId="6">
    <w:abstractNumId w:val="18"/>
  </w:num>
  <w:num w:numId="7">
    <w:abstractNumId w:val="4"/>
  </w:num>
  <w:num w:numId="8">
    <w:abstractNumId w:val="0"/>
  </w:num>
  <w:num w:numId="9">
    <w:abstractNumId w:val="13"/>
  </w:num>
  <w:num w:numId="10">
    <w:abstractNumId w:val="12"/>
  </w:num>
  <w:num w:numId="11">
    <w:abstractNumId w:val="1"/>
  </w:num>
  <w:num w:numId="12">
    <w:abstractNumId w:val="17"/>
  </w:num>
  <w:num w:numId="13">
    <w:abstractNumId w:val="9"/>
  </w:num>
  <w:num w:numId="14">
    <w:abstractNumId w:val="2"/>
  </w:num>
  <w:num w:numId="15">
    <w:abstractNumId w:val="10"/>
  </w:num>
  <w:num w:numId="16">
    <w:abstractNumId w:val="14"/>
  </w:num>
  <w:num w:numId="17">
    <w:abstractNumId w:val="8"/>
  </w:num>
  <w:num w:numId="18">
    <w:abstractNumId w:val="21"/>
  </w:num>
  <w:num w:numId="19">
    <w:abstractNumId w:val="5"/>
  </w:num>
  <w:num w:numId="20">
    <w:abstractNumId w:val="19"/>
  </w:num>
  <w:num w:numId="21">
    <w:abstractNumId w:val="1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8AA"/>
    <w:rsid w:val="00004839"/>
    <w:rsid w:val="0034146B"/>
    <w:rsid w:val="004D05EE"/>
    <w:rsid w:val="0058210E"/>
    <w:rsid w:val="00671A98"/>
    <w:rsid w:val="008426FF"/>
    <w:rsid w:val="00842CDF"/>
    <w:rsid w:val="008927FE"/>
    <w:rsid w:val="00937556"/>
    <w:rsid w:val="0098357F"/>
    <w:rsid w:val="00B70825"/>
    <w:rsid w:val="00C77765"/>
    <w:rsid w:val="00CA58AA"/>
    <w:rsid w:val="00CB3D3A"/>
    <w:rsid w:val="00EB7949"/>
    <w:rsid w:val="00F0498C"/>
    <w:rsid w:val="00F247FB"/>
    <w:rsid w:val="00F8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57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83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57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835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7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88921">
              <w:marLeft w:val="0"/>
              <w:marRight w:val="51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6765871">
              <w:marLeft w:val="0"/>
              <w:marRight w:val="51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0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350872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953">
          <w:marLeft w:val="0"/>
          <w:marRight w:val="0"/>
          <w:marTop w:val="825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829283">
              <w:marLeft w:val="0"/>
              <w:marRight w:val="0"/>
              <w:marTop w:val="510"/>
              <w:marBottom w:val="8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7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2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7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992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1797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2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fazostabil.ru/biblioteka-zdorovogo-serdcza/profilaktika-serdechno-sosudistyix-zabolevani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p.ru/family/prazdniki/vsemirnyj-den-serdts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Шаламова</dc:creator>
  <cp:lastModifiedBy>Админ</cp:lastModifiedBy>
  <cp:revision>2</cp:revision>
  <dcterms:created xsi:type="dcterms:W3CDTF">2023-09-21T03:08:00Z</dcterms:created>
  <dcterms:modified xsi:type="dcterms:W3CDTF">2023-09-21T03:08:00Z</dcterms:modified>
</cp:coreProperties>
</file>